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627"/>
        <w:gridCol w:w="6201"/>
      </w:tblGrid>
      <w:tr w:rsidR="00D93F4C" w:rsidRPr="003B2D5B" w14:paraId="5CA194AC" w14:textId="77777777" w:rsidTr="00D93F4C">
        <w:trPr>
          <w:trHeight w:val="305"/>
        </w:trPr>
        <w:tc>
          <w:tcPr>
            <w:tcW w:w="2627" w:type="dxa"/>
          </w:tcPr>
          <w:p w14:paraId="58B3344F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201" w:type="dxa"/>
          </w:tcPr>
          <w:p w14:paraId="6DEA9D4D" w14:textId="07013708" w:rsidR="00D93F4C" w:rsidRPr="00143731" w:rsidRDefault="00804D37" w:rsidP="00D93F4C">
            <w:pPr>
              <w:rPr>
                <w:rFonts w:ascii="Century Gothic" w:hAnsi="Century Gothic"/>
              </w:rPr>
            </w:pPr>
            <w:r w:rsidRPr="00804D37">
              <w:rPr>
                <w:rFonts w:ascii="Century Gothic" w:hAnsi="Century Gothic"/>
              </w:rPr>
              <w:t>Construcción Campo De Béisbol El Peñón, Municipio El Peñón, Provincia Barahona</w:t>
            </w:r>
          </w:p>
        </w:tc>
      </w:tr>
      <w:tr w:rsidR="00D93F4C" w:rsidRPr="003B2D5B" w14:paraId="7AA3F16C" w14:textId="77777777" w:rsidTr="00D93F4C">
        <w:tc>
          <w:tcPr>
            <w:tcW w:w="2627" w:type="dxa"/>
          </w:tcPr>
          <w:p w14:paraId="3DD17482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1" w:type="dxa"/>
          </w:tcPr>
          <w:p w14:paraId="276F79E4" w14:textId="77777777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D93F4C" w:rsidRPr="003B2D5B" w14:paraId="37953DB6" w14:textId="77777777" w:rsidTr="00D93F4C">
        <w:tc>
          <w:tcPr>
            <w:tcW w:w="2627" w:type="dxa"/>
          </w:tcPr>
          <w:p w14:paraId="7E71B504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1" w:type="dxa"/>
          </w:tcPr>
          <w:p w14:paraId="6B3A5329" w14:textId="6B20BDB3" w:rsidR="00D93F4C" w:rsidRPr="00143731" w:rsidRDefault="00804D37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804D37">
              <w:rPr>
                <w:rFonts w:ascii="Century Gothic" w:hAnsi="Century Gothic"/>
              </w:rPr>
              <w:t>Municipio El Peñón, Provincia Barahona</w:t>
            </w:r>
          </w:p>
        </w:tc>
      </w:tr>
      <w:tr w:rsidR="00D93F4C" w:rsidRPr="003B2D5B" w14:paraId="69308332" w14:textId="77777777" w:rsidTr="00D93F4C">
        <w:trPr>
          <w:trHeight w:val="70"/>
        </w:trPr>
        <w:tc>
          <w:tcPr>
            <w:tcW w:w="2627" w:type="dxa"/>
          </w:tcPr>
          <w:p w14:paraId="736D45A8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201" w:type="dxa"/>
          </w:tcPr>
          <w:p w14:paraId="4216365E" w14:textId="77777777" w:rsidR="00D93F4C" w:rsidRPr="00C82467" w:rsidRDefault="00D93F4C" w:rsidP="00D93F4C">
            <w:pPr>
              <w:pStyle w:val="Sinespaciado"/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166C1814" w14:textId="77777777" w:rsidR="00407C14" w:rsidRPr="00407C14" w:rsidRDefault="00407C14" w:rsidP="00D93F4C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509D12BE" w:rsidR="00407C14" w:rsidRPr="00407C14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D93F4C">
        <w:rPr>
          <w:rFonts w:ascii="Century Gothic" w:hAnsi="Century Gothic" w:cs="Times New Roman"/>
          <w:color w:val="000000" w:themeColor="text1"/>
        </w:rPr>
        <w:t>240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5A3B0C1A" w:rsidR="00407C14" w:rsidRPr="00407C14" w:rsidRDefault="00407C14" w:rsidP="00D93F4C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D93F4C">
        <w:rPr>
          <w:rFonts w:ascii="Century Gothic" w:hAnsi="Century Gothic" w:cs="Times New Roman"/>
        </w:rPr>
        <w:t>8,893.02</w:t>
      </w:r>
      <w:r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D93F4C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4B5DD651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Right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53FF510D" w14:textId="212BD019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Center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04334DCC" w14:textId="37F6EDED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Left Field: </w:t>
      </w:r>
      <w:r w:rsidR="00D93F4C" w:rsidRPr="00D93F4C">
        <w:rPr>
          <w:rFonts w:ascii="Century Gothic" w:eastAsia="Kozuka Gothic Pro H" w:hAnsi="Century Gothic" w:cs="Times New Roman"/>
          <w:color w:val="000000" w:themeColor="text1"/>
        </w:rPr>
        <w:t>270</w:t>
      </w:r>
      <w:r w:rsidR="00C216A5"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>Pies</w:t>
      </w:r>
    </w:p>
    <w:p w14:paraId="3F3C3FC9" w14:textId="5640B711" w:rsidR="00407C14" w:rsidRDefault="00407C14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712699A" w:rsidR="00D251EE" w:rsidRPr="00407C14" w:rsidRDefault="00D251EE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93F4C">
        <w:rPr>
          <w:rFonts w:ascii="Century Gothic" w:hAnsi="Century Gothic"/>
        </w:rPr>
        <w:t>c</w:t>
      </w:r>
      <w:r w:rsidR="00143731" w:rsidRPr="00143731">
        <w:rPr>
          <w:rFonts w:ascii="Century Gothic" w:hAnsi="Century Gothic"/>
        </w:rPr>
        <w:t xml:space="preserve">ampo </w:t>
      </w:r>
      <w:r w:rsidR="00D93F4C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 xml:space="preserve">e </w:t>
      </w:r>
      <w:r w:rsidR="00D93F4C">
        <w:rPr>
          <w:rFonts w:ascii="Century Gothic" w:hAnsi="Century Gothic"/>
        </w:rPr>
        <w:t>b</w:t>
      </w:r>
      <w:r w:rsidR="00143731" w:rsidRPr="00143731">
        <w:rPr>
          <w:rFonts w:ascii="Century Gothic" w:hAnsi="Century Gothic"/>
        </w:rPr>
        <w:t>eisbol</w:t>
      </w:r>
      <w:r w:rsidR="005A1045">
        <w:rPr>
          <w:rFonts w:ascii="Century Gothic" w:hAnsi="Century Gothic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jugadores cada uno con sus respectivos baños y estacionamientos. </w:t>
      </w:r>
    </w:p>
    <w:p w14:paraId="0567D019" w14:textId="77777777" w:rsidR="00407C14" w:rsidRPr="00407C14" w:rsidRDefault="00407C14" w:rsidP="00D93F4C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5AC34E66" w:rsidR="00407C14" w:rsidRPr="00F836C6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>: 2,</w:t>
      </w:r>
      <w:r w:rsidR="00D93F4C">
        <w:rPr>
          <w:rFonts w:ascii="Century Gothic" w:eastAsia="Kozuka Gothic Pro H" w:hAnsi="Century Gothic" w:cs="Times New Roman"/>
        </w:rPr>
        <w:t>376.12</w:t>
      </w:r>
      <w:r w:rsidRPr="00A94E7B">
        <w:rPr>
          <w:rFonts w:ascii="Century Gothic" w:eastAsia="Kozuka Gothic Pro H" w:hAnsi="Century Gothic" w:cs="Times New Roman"/>
        </w:rPr>
        <w:t xml:space="preserve"> m2</w:t>
      </w:r>
    </w:p>
    <w:p w14:paraId="75A6A7C5" w14:textId="098B4DA9" w:rsidR="00407C14" w:rsidRPr="00687212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D93F4C">
        <w:rPr>
          <w:rFonts w:ascii="Century Gothic" w:eastAsia="Kozuka Gothic Pro H" w:hAnsi="Century Gothic" w:cs="Times New Roman"/>
        </w:rPr>
        <w:t>4747.80</w:t>
      </w:r>
      <w:r w:rsidR="00687212" w:rsidRPr="00687212">
        <w:rPr>
          <w:rFonts w:ascii="Century Gothic" w:eastAsia="Kozuka Gothic Pro H" w:hAnsi="Century Gothic" w:cs="Times New Roman"/>
        </w:rPr>
        <w:t xml:space="preserve">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4C703C73" w14:textId="77777777" w:rsidR="00407C14" w:rsidRPr="00407C14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1172D260" w14:textId="1665361D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7CFD5DBA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03F5864" w:rsidR="00407C14" w:rsidRPr="00407C14" w:rsidRDefault="009C4AFA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182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19119626" w:rsidR="00407C14" w:rsidRPr="00407C14" w:rsidRDefault="00A36BFC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j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ugadores, con baño vestidor</w:t>
      </w:r>
    </w:p>
    <w:p w14:paraId="000BDBDA" w14:textId="03089B62" w:rsidR="007F4D7F" w:rsidRPr="00D93F4C" w:rsidRDefault="00407C14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y c</w:t>
      </w:r>
      <w:r w:rsidR="007F4D7F" w:rsidRPr="00D93F4C">
        <w:rPr>
          <w:rFonts w:ascii="Century Gothic" w:eastAsia="Kozuka Gothic Pro H" w:hAnsi="Century Gothic" w:cs="Times New Roman"/>
          <w:color w:val="000000" w:themeColor="text1"/>
        </w:rPr>
        <w:t>onstrucción de séptico</w:t>
      </w:r>
    </w:p>
    <w:p w14:paraId="0939CE57" w14:textId="67E3C9B2" w:rsidR="00CF211E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27.</w:t>
      </w:r>
      <w:r w:rsidR="00C63B21">
        <w:rPr>
          <w:rFonts w:ascii="Century Gothic" w:eastAsia="Kozuka Gothic Pro H" w:hAnsi="Century Gothic" w:cs="Times New Roman"/>
          <w:color w:val="000000" w:themeColor="text1"/>
        </w:rPr>
        <w:t>11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 w:rsidR="00D93F4C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27B883E3" w14:textId="75D94B4B" w:rsidR="00E85C93" w:rsidRPr="00D93F4C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160.76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175AAEDC" w:rsidR="00E85C93" w:rsidRDefault="00E85C93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1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37.84</w:t>
      </w: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metros lineales.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3A5C23D" w14:textId="67F35FB8" w:rsidR="006F72CB" w:rsidRPr="00D93F4C" w:rsidRDefault="00871F02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E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stacionamientos.</w:t>
      </w:r>
    </w:p>
    <w:p w14:paraId="5E5BA241" w14:textId="33663902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884B55B" w14:textId="189DB1B8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 xml:space="preserve">y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562E343B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D93F4C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6DA653B8" w14:textId="0F39CE1E" w:rsidR="00EB417A" w:rsidRPr="008F0DC2" w:rsidRDefault="005A7723" w:rsidP="003B2D5B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sectPr w:rsidR="00EB417A" w:rsidRPr="008F0DC2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96275D" w14:textId="77777777" w:rsidR="0068627B" w:rsidRDefault="0068627B" w:rsidP="005B69AF">
      <w:pPr>
        <w:spacing w:after="0" w:line="240" w:lineRule="auto"/>
      </w:pPr>
      <w:r>
        <w:separator/>
      </w:r>
    </w:p>
  </w:endnote>
  <w:endnote w:type="continuationSeparator" w:id="0">
    <w:p w14:paraId="3A356B8C" w14:textId="77777777" w:rsidR="0068627B" w:rsidRDefault="0068627B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AB5492" w14:textId="77777777" w:rsidR="0068627B" w:rsidRDefault="0068627B" w:rsidP="005B69AF">
      <w:pPr>
        <w:spacing w:after="0" w:line="240" w:lineRule="auto"/>
      </w:pPr>
      <w:r>
        <w:separator/>
      </w:r>
    </w:p>
  </w:footnote>
  <w:footnote w:type="continuationSeparator" w:id="0">
    <w:p w14:paraId="78AF1DE4" w14:textId="77777777" w:rsidR="0068627B" w:rsidRDefault="0068627B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2F90F4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13BC"/>
    <w:rsid w:val="00033C18"/>
    <w:rsid w:val="00037BFD"/>
    <w:rsid w:val="000813D7"/>
    <w:rsid w:val="00084A84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D2637"/>
    <w:rsid w:val="001E1DDA"/>
    <w:rsid w:val="002110E0"/>
    <w:rsid w:val="0021320B"/>
    <w:rsid w:val="00217408"/>
    <w:rsid w:val="0025620D"/>
    <w:rsid w:val="0026294E"/>
    <w:rsid w:val="00275652"/>
    <w:rsid w:val="002944FA"/>
    <w:rsid w:val="002A72FC"/>
    <w:rsid w:val="002B1E46"/>
    <w:rsid w:val="002B498C"/>
    <w:rsid w:val="002B5034"/>
    <w:rsid w:val="002B723D"/>
    <w:rsid w:val="002D2740"/>
    <w:rsid w:val="002D2B92"/>
    <w:rsid w:val="002E16D7"/>
    <w:rsid w:val="002E4DF6"/>
    <w:rsid w:val="003017FE"/>
    <w:rsid w:val="003104A1"/>
    <w:rsid w:val="00325F73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4F24"/>
    <w:rsid w:val="00497ED8"/>
    <w:rsid w:val="004A07B2"/>
    <w:rsid w:val="004A4069"/>
    <w:rsid w:val="004B7ECA"/>
    <w:rsid w:val="004C274C"/>
    <w:rsid w:val="004C4C5D"/>
    <w:rsid w:val="004F271E"/>
    <w:rsid w:val="004F376B"/>
    <w:rsid w:val="004F4E81"/>
    <w:rsid w:val="004F65F9"/>
    <w:rsid w:val="00501714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F5828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27B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E4D49"/>
    <w:rsid w:val="007E51CA"/>
    <w:rsid w:val="007F4D7F"/>
    <w:rsid w:val="007F5429"/>
    <w:rsid w:val="007F5DED"/>
    <w:rsid w:val="00804D37"/>
    <w:rsid w:val="00805DEA"/>
    <w:rsid w:val="00816A45"/>
    <w:rsid w:val="00840DD3"/>
    <w:rsid w:val="00852E58"/>
    <w:rsid w:val="00861B1C"/>
    <w:rsid w:val="008702DE"/>
    <w:rsid w:val="00871F02"/>
    <w:rsid w:val="00895899"/>
    <w:rsid w:val="00897A8F"/>
    <w:rsid w:val="008A2F98"/>
    <w:rsid w:val="008B32EF"/>
    <w:rsid w:val="008B73DD"/>
    <w:rsid w:val="008D0229"/>
    <w:rsid w:val="008D0886"/>
    <w:rsid w:val="008D1B8A"/>
    <w:rsid w:val="008D461F"/>
    <w:rsid w:val="008E53A6"/>
    <w:rsid w:val="008F0DC2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C6C0D"/>
    <w:rsid w:val="009D4487"/>
    <w:rsid w:val="009D4EB5"/>
    <w:rsid w:val="009E2D0F"/>
    <w:rsid w:val="009E7A05"/>
    <w:rsid w:val="00A01DD3"/>
    <w:rsid w:val="00A13BDB"/>
    <w:rsid w:val="00A1491A"/>
    <w:rsid w:val="00A36BFC"/>
    <w:rsid w:val="00A52D69"/>
    <w:rsid w:val="00A556EC"/>
    <w:rsid w:val="00A6115D"/>
    <w:rsid w:val="00A71258"/>
    <w:rsid w:val="00A83DEF"/>
    <w:rsid w:val="00A85597"/>
    <w:rsid w:val="00A8648E"/>
    <w:rsid w:val="00A90977"/>
    <w:rsid w:val="00A94E7B"/>
    <w:rsid w:val="00AB2ED3"/>
    <w:rsid w:val="00AB68F8"/>
    <w:rsid w:val="00AC380D"/>
    <w:rsid w:val="00AD3F9F"/>
    <w:rsid w:val="00AF1A7D"/>
    <w:rsid w:val="00B026B8"/>
    <w:rsid w:val="00B07A09"/>
    <w:rsid w:val="00B11E7B"/>
    <w:rsid w:val="00B32349"/>
    <w:rsid w:val="00B367CE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8777D"/>
    <w:rsid w:val="00D91F14"/>
    <w:rsid w:val="00D925D5"/>
    <w:rsid w:val="00D93F4C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072D"/>
    <w:rsid w:val="00EE5623"/>
    <w:rsid w:val="00EE78C8"/>
    <w:rsid w:val="00EF5834"/>
    <w:rsid w:val="00EF6EE5"/>
    <w:rsid w:val="00F2512B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1784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CPADP</cp:lastModifiedBy>
  <cp:revision>10</cp:revision>
  <cp:lastPrinted>2020-09-08T17:44:00Z</cp:lastPrinted>
  <dcterms:created xsi:type="dcterms:W3CDTF">2026-04-24T15:38:00Z</dcterms:created>
  <dcterms:modified xsi:type="dcterms:W3CDTF">2026-09-15T19:24:00Z</dcterms:modified>
</cp:coreProperties>
</file>