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583A5" w14:textId="474827C9" w:rsidR="00535962" w:rsidRPr="00F7167E" w:rsidRDefault="00F0579B">
      <w:r>
        <w:rPr>
          <w:noProof/>
          <w:lang w:val="en-US" w:eastAsia="zh-TW"/>
        </w:rPr>
        <w:pict w14:anchorId="72CB8B17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9.2pt;margin-top:-43.6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D8B7D7A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34157679" wp14:editId="366EE171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05A3E62C">
          <v:shape id="_x0000_s1049" type="#_x0000_t202" style="position:absolute;margin-left:-32.85pt;margin-top:-55.9pt;width:74.65pt;height:24.05pt;z-index:251697152;mso-position-horizontal-relative:text;mso-position-vertical-relative:text;mso-width-relative:margin;mso-height-relative:margin" filled="f" stroked="f">
            <v:textbox style="mso-next-textbox:#_x0000_s1049" inset="0,0,0,0">
              <w:txbxContent>
                <w:p w14:paraId="69D7009E" w14:textId="77777777" w:rsidR="00051C0A" w:rsidRPr="004E7C9C" w:rsidRDefault="00051C0A" w:rsidP="00051C0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4E7C9C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SNCC.D.045</w:t>
                  </w:r>
                </w:p>
              </w:txbxContent>
            </v:textbox>
          </v:shape>
        </w:pict>
      </w:r>
      <w:r w:rsidR="0065391E"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BC1E05A" wp14:editId="57C8C9A4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 w14:anchorId="4CEC769D">
          <v:shape id="_x0000_s1037" type="#_x0000_t202" style="position:absolute;margin-left:395.95pt;margin-top:16.7pt;width:83.6pt;height:19.85pt;z-index:251686912;mso-position-horizontal-relative:text;mso-position-vertical-relative:text;mso-width-relative:margin;mso-height-relative:margin" filled="f" stroked="f">
            <v:textbox style="mso-next-textbox:#_x0000_s1037">
              <w:txbxContent>
                <w:p w14:paraId="38F1B84C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4E7C9C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4E7C9C" w:rsidRPr="004E7C9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68F3D4D">
          <v:shape id="_x0000_s1036" type="#_x0000_t202" style="position:absolute;margin-left:379pt;margin-top:2.25pt;width:114.05pt;height:21.9pt;z-index:251685888;mso-position-horizontal-relative:text;mso-position-vertical-relative:text;mso-width-relative:margin;mso-height-relative:margin" filled="f" stroked="f">
            <v:textbox style="mso-next-textbox:#_x0000_s1036">
              <w:txbxContent>
                <w:p w14:paraId="7E06352C" w14:textId="77777777" w:rsidR="0026335F" w:rsidRPr="0026335F" w:rsidRDefault="00F0579B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9182DEE" w14:textId="77777777" w:rsidR="00535962" w:rsidRPr="00535962" w:rsidRDefault="00F0579B" w:rsidP="00535962">
      <w:r>
        <w:rPr>
          <w:rStyle w:val="Institucion"/>
          <w:color w:val="FF0000"/>
          <w:sz w:val="28"/>
          <w:lang w:eastAsia="zh-TW"/>
        </w:rPr>
        <w:pict w14:anchorId="1B119B0C">
          <v:shape id="_x0000_s1040" type="#_x0000_t202" style="position:absolute;margin-left:100.7pt;margin-top:14.65pt;width:249.75pt;height:22pt;z-index:251691008;mso-width-relative:margin;mso-height-relative:margin" stroked="f">
            <v:textbox style="mso-next-textbox:#_x0000_s1040">
              <w:txbxContent>
                <w:p w14:paraId="351A245C" w14:textId="3F3E123A" w:rsidR="002E1412" w:rsidRPr="002E1412" w:rsidRDefault="00F0579B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6A0478">
                        <w:rPr>
                          <w:rStyle w:val="Style6"/>
                        </w:rPr>
                        <w:t>DIRECCION GENERAL ADUANAS</w:t>
                      </w:r>
                    </w:sdtContent>
                  </w:sdt>
                </w:p>
              </w:txbxContent>
            </v:textbox>
          </v:shape>
        </w:pict>
      </w:r>
    </w:p>
    <w:p w14:paraId="7FA6C6E5" w14:textId="77777777" w:rsidR="00535962" w:rsidRDefault="00535962" w:rsidP="00535962"/>
    <w:p w14:paraId="3C292B50" w14:textId="77777777" w:rsidR="006506D0" w:rsidRDefault="00F0579B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w:pict w14:anchorId="0D75E1B8">
          <v:shape id="_x0000_s1042" type="#_x0000_t202" style="position:absolute;left:0;text-align:left;margin-left:94.15pt;margin-top:5.05pt;width:284.85pt;height:24pt;z-index:251695104;mso-width-relative:margin;mso-height-relative:margin" stroked="f">
            <v:textbox style="mso-next-textbox:#_x0000_s1042">
              <w:txbxContent>
                <w:p w14:paraId="3E6A210B" w14:textId="77777777" w:rsidR="00F7443C" w:rsidRPr="00E82502" w:rsidRDefault="007C2731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currículo del personal profesional propuesto</w:t>
                  </w:r>
                </w:p>
              </w:txbxContent>
            </v:textbox>
          </v:shape>
        </w:pict>
      </w:r>
    </w:p>
    <w:p w14:paraId="126F7A1A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59ABE959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3323D420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008D8C79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1529DF3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982629F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4A0E4FEB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21CC244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445560A7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1A69B81E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64C91B62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122C5931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4A66776E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8008D81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28415FD6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6F0663A4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63296EAE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787FCD3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6FB0EE8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2877B579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1379989C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3AE04E3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A269BDB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4635F9A6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1FB72E0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16D520D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69F1AD90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779C5C47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448D105F" w14:textId="7777777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 xml:space="preserve">9. </w:t>
      </w:r>
      <w:proofErr w:type="gramStart"/>
      <w:r w:rsidRPr="007C2731">
        <w:rPr>
          <w:b/>
          <w:bCs/>
          <w:sz w:val="22"/>
          <w:szCs w:val="22"/>
        </w:rPr>
        <w:t>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</w:t>
      </w:r>
      <w:proofErr w:type="gramEnd"/>
      <w:r w:rsidRPr="007C2731">
        <w:rPr>
          <w:i/>
          <w:iCs/>
          <w:color w:val="FF0000"/>
          <w:sz w:val="22"/>
          <w:szCs w:val="22"/>
        </w:rPr>
        <w:t>Para cada idioma indique el grado de competencia: bueno, regular, pobre, 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72B9DAA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5F06708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151854B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6177EB77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0912A64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6C142953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5C823DAD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0B84FEAD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082AEABF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717C6831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4CB61297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3CE5EAA7" w14:textId="77777777" w:rsidTr="00044FA8">
        <w:trPr>
          <w:trHeight w:val="4637"/>
        </w:trPr>
        <w:tc>
          <w:tcPr>
            <w:tcW w:w="3269" w:type="dxa"/>
          </w:tcPr>
          <w:p w14:paraId="7FF40F2E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50F7603B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3D338F7A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7E13FF34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60325D75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07383D2E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138FC1DD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0D0CFEF3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469D6494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1F28535D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6912E934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1589689A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537EA753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 xml:space="preserve">Actividades </w:t>
            </w:r>
            <w:proofErr w:type="gramStart"/>
            <w:r w:rsidRPr="007C2731">
              <w:rPr>
                <w:sz w:val="22"/>
                <w:szCs w:val="22"/>
              </w:rPr>
              <w:t>desempeñadas:_</w:t>
            </w:r>
            <w:proofErr w:type="gramEnd"/>
            <w:r w:rsidRPr="007C2731">
              <w:rPr>
                <w:sz w:val="22"/>
                <w:szCs w:val="22"/>
              </w:rPr>
              <w:t>______________________</w:t>
            </w:r>
          </w:p>
        </w:tc>
      </w:tr>
    </w:tbl>
    <w:p w14:paraId="5B67D7C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39CE5965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3C483894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39AF6B25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19AE3B11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4C1CBFBC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05F470DB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0D9A4812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89835" w14:textId="77777777" w:rsidR="009B320C" w:rsidRDefault="009B320C" w:rsidP="001007E7">
      <w:pPr>
        <w:spacing w:after="0" w:line="240" w:lineRule="auto"/>
      </w:pPr>
      <w:r>
        <w:separator/>
      </w:r>
    </w:p>
  </w:endnote>
  <w:endnote w:type="continuationSeparator" w:id="0">
    <w:p w14:paraId="5E5C5D2E" w14:textId="77777777" w:rsidR="009B320C" w:rsidRDefault="009B320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1A007" w14:textId="77777777" w:rsidR="001007E7" w:rsidRDefault="00F0579B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70A7D69C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.8pt;margin-top:3.7pt;width:67pt;height:13.85pt;z-index:251660288;mso-width-relative:margin;mso-height-relative:margin" filled="f" stroked="f">
          <v:textbox style="mso-next-textbox:#_x0000_s2049" inset="0,0,0,0">
            <w:txbxContent>
              <w:p w14:paraId="640AD144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9902A7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9902A7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1E1204C" wp14:editId="64A0E6BD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 w14:anchorId="0BC0C67E">
        <v:shape id="_x0000_s2051" type="#_x0000_t202" style="position:absolute;margin-left:355.75pt;margin-top:-16.2pt;width:116.1pt;height:32.55pt;z-index:251663360;mso-position-horizontal-relative:text;mso-position-vertical-relative:text;mso-width-relative:margin;mso-height-relative:margin" filled="f" stroked="f">
          <v:textbox style="mso-next-textbox:#_x0000_s2051" inset="0,0,0,0">
            <w:txbxContent>
              <w:p w14:paraId="57540F52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4EDC9CEC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14:paraId="322500F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0A3B89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3ED21B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B325CEB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623602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12657" w14:textId="77777777" w:rsidR="009B320C" w:rsidRDefault="009B320C" w:rsidP="001007E7">
      <w:pPr>
        <w:spacing w:after="0" w:line="240" w:lineRule="auto"/>
      </w:pPr>
      <w:r>
        <w:separator/>
      </w:r>
    </w:p>
  </w:footnote>
  <w:footnote w:type="continuationSeparator" w:id="0">
    <w:p w14:paraId="4B8FFC29" w14:textId="77777777" w:rsidR="009B320C" w:rsidRDefault="009B320C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BC3D9" w14:textId="77777777" w:rsidR="00051C0A" w:rsidRDefault="00F0579B">
    <w:pPr>
      <w:pStyle w:val="Encabezado"/>
    </w:pPr>
    <w:r>
      <w:rPr>
        <w:noProof/>
        <w:lang w:val="en-US"/>
      </w:rPr>
      <w:pict w14:anchorId="2A894EFC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97.7pt;margin-top:3.35pt;width:83.6pt;height:19.85pt;z-index:251666432;mso-width-relative:margin;mso-height-relative:margin" filled="f" stroked="f">
          <v:textbox style="mso-next-textbox:#_x0000_s2054">
            <w:txbxContent>
              <w:p w14:paraId="56CB6B97" w14:textId="77777777" w:rsidR="00051C0A" w:rsidRPr="0026335F" w:rsidRDefault="00051C0A" w:rsidP="00051C0A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65391E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65391E" w:rsidRPr="0065391E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0334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67251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C3BB2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52F99"/>
    <w:rsid w:val="003748DC"/>
    <w:rsid w:val="00392351"/>
    <w:rsid w:val="003F2434"/>
    <w:rsid w:val="003F5B52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A0478"/>
    <w:rsid w:val="006F11FD"/>
    <w:rsid w:val="006F567F"/>
    <w:rsid w:val="007175C8"/>
    <w:rsid w:val="00725091"/>
    <w:rsid w:val="00780880"/>
    <w:rsid w:val="007B0E1F"/>
    <w:rsid w:val="007B6F6F"/>
    <w:rsid w:val="007C2731"/>
    <w:rsid w:val="00820C9F"/>
    <w:rsid w:val="0082707E"/>
    <w:rsid w:val="008315B0"/>
    <w:rsid w:val="00841726"/>
    <w:rsid w:val="00841C52"/>
    <w:rsid w:val="00852E9D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D791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183B"/>
    <w:rsid w:val="00CA4661"/>
    <w:rsid w:val="00CE67A3"/>
    <w:rsid w:val="00CF0B58"/>
    <w:rsid w:val="00D172ED"/>
    <w:rsid w:val="00D24FA7"/>
    <w:rsid w:val="00D45A3E"/>
    <w:rsid w:val="00D64696"/>
    <w:rsid w:val="00D820AB"/>
    <w:rsid w:val="00D90D49"/>
    <w:rsid w:val="00DC5D96"/>
    <w:rsid w:val="00DD4F3E"/>
    <w:rsid w:val="00E13E55"/>
    <w:rsid w:val="00E3215C"/>
    <w:rsid w:val="00E446DC"/>
    <w:rsid w:val="00E82502"/>
    <w:rsid w:val="00EA6B34"/>
    <w:rsid w:val="00EA7406"/>
    <w:rsid w:val="00EE1E7B"/>
    <w:rsid w:val="00F0579B"/>
    <w:rsid w:val="00F225BF"/>
    <w:rsid w:val="00F53753"/>
    <w:rsid w:val="00F7167E"/>
    <w:rsid w:val="00F7443C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;"/>
  <w14:docId w14:val="2C6CC59A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630B2-1415-46DD-8668-D47B76550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2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Gabriel Rijo Reyes</cp:lastModifiedBy>
  <cp:revision>15</cp:revision>
  <cp:lastPrinted>2011-03-04T18:55:00Z</cp:lastPrinted>
  <dcterms:created xsi:type="dcterms:W3CDTF">2011-03-04T18:56:00Z</dcterms:created>
  <dcterms:modified xsi:type="dcterms:W3CDTF">2025-01-15T20:56:00Z</dcterms:modified>
</cp:coreProperties>
</file>